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11"/>
        <w:gridCol w:w="2682"/>
        <w:gridCol w:w="1210"/>
        <w:gridCol w:w="4302"/>
        <w:gridCol w:w="570"/>
        <w:gridCol w:w="1082"/>
        <w:gridCol w:w="992"/>
        <w:gridCol w:w="1276"/>
        <w:gridCol w:w="1276"/>
      </w:tblGrid>
      <w:tr w:rsidR="007332E1" w:rsidRPr="008400E8" w:rsidTr="007332E1">
        <w:trPr>
          <w:trHeight w:val="315"/>
        </w:trPr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2E1" w:rsidRPr="008400E8" w:rsidRDefault="007332E1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СПО программы подготовки: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332E1" w:rsidRPr="008400E8" w:rsidRDefault="007332E1" w:rsidP="007332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2E1" w:rsidRPr="008400E8" w:rsidRDefault="007332E1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Кв. рабочих, служащих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332E1" w:rsidRPr="008400E8" w:rsidRDefault="007332E1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Специалисты среднего звена</w:t>
            </w:r>
          </w:p>
        </w:tc>
      </w:tr>
      <w:tr w:rsidR="008400E8" w:rsidRPr="008400E8" w:rsidTr="007332E1">
        <w:trPr>
          <w:trHeight w:val="315"/>
        </w:trPr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обучения</w:t>
            </w:r>
          </w:p>
        </w:tc>
        <w:tc>
          <w:tcPr>
            <w:tcW w:w="5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обучение</w:t>
            </w: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ЗЗ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9кл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</w:t>
            </w:r>
            <w:proofErr w:type="spellStart"/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106.</w:t>
            </w:r>
          </w:p>
        </w:tc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ГАПОУ СО «</w:t>
            </w:r>
            <w:proofErr w:type="spellStart"/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Верхнетуринский</w:t>
            </w:r>
            <w:proofErr w:type="spellEnd"/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механический техникум»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09.02.07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107.</w:t>
            </w: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23.01.17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108.</w:t>
            </w: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15.02.08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 машиностроения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109.</w:t>
            </w: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23.02.07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110.</w:t>
            </w: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38.02.05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филиал в городском округе Верхотурский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23.01.17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00E8" w:rsidRPr="008400E8" w:rsidTr="007332E1">
        <w:trPr>
          <w:trHeight w:val="315"/>
        </w:trPr>
        <w:tc>
          <w:tcPr>
            <w:tcW w:w="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111.</w:t>
            </w:r>
          </w:p>
        </w:tc>
        <w:tc>
          <w:tcPr>
            <w:tcW w:w="4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38.02.04</w:t>
            </w:r>
          </w:p>
        </w:tc>
        <w:tc>
          <w:tcPr>
            <w:tcW w:w="4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Коммерция </w:t>
            </w: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(по отраслям)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00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0E8" w:rsidRPr="008400E8" w:rsidRDefault="008400E8" w:rsidP="007332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85910" w:rsidRPr="007332E1" w:rsidRDefault="007332E1" w:rsidP="007332E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                                              </w:t>
      </w:r>
      <w:r w:rsidRPr="007332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2E1">
        <w:rPr>
          <w:rFonts w:ascii="Times New Roman" w:hAnsi="Times New Roman" w:cs="Times New Roman"/>
          <w:sz w:val="28"/>
          <w:szCs w:val="28"/>
        </w:rPr>
        <w:t>Приложение №1 к приказу Министерства образования и молодежной политики Свердловской области от 01.10.2021г. №950-Д</w:t>
      </w:r>
      <w:r w:rsidRPr="007332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32E1" w:rsidRDefault="007332E1">
      <w:pPr>
        <w:rPr>
          <w:sz w:val="32"/>
          <w:szCs w:val="32"/>
        </w:rPr>
      </w:pPr>
    </w:p>
    <w:p w:rsidR="007332E1" w:rsidRPr="008400E8" w:rsidRDefault="007332E1">
      <w:pPr>
        <w:rPr>
          <w:sz w:val="32"/>
          <w:szCs w:val="32"/>
        </w:rPr>
      </w:pPr>
    </w:p>
    <w:sectPr w:rsidR="007332E1" w:rsidRPr="008400E8" w:rsidSect="00733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C5"/>
    <w:rsid w:val="00017D54"/>
    <w:rsid w:val="000F6F5C"/>
    <w:rsid w:val="007332E1"/>
    <w:rsid w:val="008400E8"/>
    <w:rsid w:val="00A0432C"/>
    <w:rsid w:val="00D3386D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21AA"/>
  <w15:chartTrackingRefBased/>
  <w15:docId w15:val="{327717DB-31FD-4738-829E-7E21732F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СО "ВТМТ"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4</cp:revision>
  <cp:lastPrinted>2021-11-17T06:44:00Z</cp:lastPrinted>
  <dcterms:created xsi:type="dcterms:W3CDTF">2021-11-11T05:36:00Z</dcterms:created>
  <dcterms:modified xsi:type="dcterms:W3CDTF">2021-11-17T06:44:00Z</dcterms:modified>
</cp:coreProperties>
</file>